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CB" w:rsidRDefault="00A92BCB" w:rsidP="00F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BCB" w:rsidRDefault="00A92BCB" w:rsidP="00F6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F0" w:rsidRPr="003524F0" w:rsidRDefault="003524F0" w:rsidP="0035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                                                                                                  </w:t>
      </w:r>
    </w:p>
    <w:p w:rsidR="003524F0" w:rsidRPr="003524F0" w:rsidRDefault="003524F0" w:rsidP="00352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3524F0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Nazwa/</w:t>
      </w:r>
      <w:r w:rsidRPr="003524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pieczęć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  <w:r w:rsidRPr="003524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3524F0" w:rsidRDefault="003524F0" w:rsidP="003524F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D3FB8" w:rsidRDefault="00F11FA5" w:rsidP="00C15FD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D3FB8">
        <w:rPr>
          <w:rFonts w:ascii="Times New Roman" w:hAnsi="Times New Roman" w:cs="Times New Roman"/>
          <w:b/>
          <w:szCs w:val="20"/>
        </w:rPr>
        <w:t xml:space="preserve">ANKIETA BADAJĄCA </w:t>
      </w:r>
      <w:r w:rsidR="00A92BCB" w:rsidRPr="001D3FB8">
        <w:rPr>
          <w:rFonts w:ascii="Times New Roman" w:hAnsi="Times New Roman" w:cs="Times New Roman"/>
          <w:b/>
          <w:szCs w:val="20"/>
        </w:rPr>
        <w:t xml:space="preserve">ZAPOTRZEBOWANIE NA ŚRODKI </w:t>
      </w:r>
    </w:p>
    <w:p w:rsidR="00F11FA5" w:rsidRPr="001D3FB8" w:rsidRDefault="00A92BCB" w:rsidP="00C15FD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D3FB8">
        <w:rPr>
          <w:rFonts w:ascii="Times New Roman" w:hAnsi="Times New Roman" w:cs="Times New Roman"/>
          <w:b/>
          <w:szCs w:val="20"/>
        </w:rPr>
        <w:t xml:space="preserve">KRAJOWEGO FUNDUSZU SZKOLENIOWEGO </w:t>
      </w:r>
    </w:p>
    <w:p w:rsidR="00A92BCB" w:rsidRPr="001D3FB8" w:rsidRDefault="00A92BCB" w:rsidP="00C15FD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D3FB8">
        <w:rPr>
          <w:rFonts w:ascii="Times New Roman" w:hAnsi="Times New Roman" w:cs="Times New Roman"/>
          <w:b/>
          <w:szCs w:val="20"/>
        </w:rPr>
        <w:t>W 201</w:t>
      </w:r>
      <w:r w:rsidR="00FE1E37" w:rsidRPr="001D3FB8">
        <w:rPr>
          <w:rFonts w:ascii="Times New Roman" w:hAnsi="Times New Roman" w:cs="Times New Roman"/>
          <w:b/>
          <w:szCs w:val="20"/>
        </w:rPr>
        <w:t>8</w:t>
      </w:r>
      <w:r w:rsidRPr="001D3FB8">
        <w:rPr>
          <w:rFonts w:ascii="Times New Roman" w:hAnsi="Times New Roman" w:cs="Times New Roman"/>
          <w:b/>
          <w:szCs w:val="20"/>
        </w:rPr>
        <w:t xml:space="preserve"> ROKU</w:t>
      </w:r>
    </w:p>
    <w:p w:rsidR="00A92BCB" w:rsidRPr="00547B0B" w:rsidRDefault="00A92BCB" w:rsidP="00A92BC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35A9F" w:rsidRPr="00571EEC" w:rsidRDefault="00F35A9F" w:rsidP="001D3FB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571EEC">
        <w:rPr>
          <w:rFonts w:ascii="Times New Roman" w:hAnsi="Times New Roman" w:cs="Times New Roman"/>
          <w:b/>
          <w:szCs w:val="20"/>
        </w:rPr>
        <w:t>Zgodnie z Priorytetami Ministra Rodziny, Pracy i Polityki Społecznej w 201</w:t>
      </w:r>
      <w:r w:rsidR="00FE1E37" w:rsidRPr="00571EEC">
        <w:rPr>
          <w:rFonts w:ascii="Times New Roman" w:hAnsi="Times New Roman" w:cs="Times New Roman"/>
          <w:b/>
          <w:szCs w:val="20"/>
        </w:rPr>
        <w:t>8</w:t>
      </w:r>
      <w:r w:rsidRPr="00571EEC">
        <w:rPr>
          <w:rFonts w:ascii="Times New Roman" w:hAnsi="Times New Roman" w:cs="Times New Roman"/>
          <w:b/>
          <w:szCs w:val="20"/>
        </w:rPr>
        <w:t xml:space="preserve"> roku </w:t>
      </w:r>
      <w:r w:rsidR="00547B0B" w:rsidRPr="00571EEC">
        <w:rPr>
          <w:rFonts w:ascii="Times New Roman" w:hAnsi="Times New Roman" w:cs="Times New Roman"/>
          <w:b/>
          <w:szCs w:val="20"/>
        </w:rPr>
        <w:t xml:space="preserve">środki KFS </w:t>
      </w:r>
      <w:r w:rsidRPr="00571EEC">
        <w:rPr>
          <w:rFonts w:ascii="Times New Roman" w:hAnsi="Times New Roman" w:cs="Times New Roman"/>
          <w:b/>
          <w:szCs w:val="20"/>
        </w:rPr>
        <w:t xml:space="preserve">będą przeznaczone na: </w:t>
      </w:r>
    </w:p>
    <w:p w:rsidR="00FE1E37" w:rsidRPr="00FE1E37" w:rsidRDefault="00571EEC" w:rsidP="00571E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71EEC">
        <w:rPr>
          <w:rFonts w:ascii="Times New Roman" w:eastAsia="Times New Roman" w:hAnsi="Symbol" w:cs="Times New Roman"/>
          <w:szCs w:val="24"/>
          <w:lang w:eastAsia="pl-PL"/>
        </w:rPr>
        <w:t>1)</w:t>
      </w:r>
      <w:r w:rsidR="00FE1E37" w:rsidRPr="00FE1E37">
        <w:rPr>
          <w:rFonts w:ascii="Times New Roman" w:eastAsia="Times New Roman" w:hAnsi="Times New Roman" w:cs="Times New Roman"/>
          <w:szCs w:val="24"/>
          <w:lang w:eastAsia="pl-PL"/>
        </w:rPr>
        <w:t xml:space="preserve">  wsparcie kształcenia ustawicznego w zidentyfikowanych w danym powiecie lub województwie zawodach deficytowych; </w:t>
      </w:r>
    </w:p>
    <w:p w:rsidR="00FE1E37" w:rsidRPr="00FE1E37" w:rsidRDefault="00571EEC" w:rsidP="00571E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71EEC">
        <w:rPr>
          <w:rFonts w:ascii="Times New Roman" w:eastAsia="Times New Roman" w:hAnsi="Symbol" w:cs="Times New Roman"/>
          <w:szCs w:val="24"/>
          <w:lang w:eastAsia="pl-PL"/>
        </w:rPr>
        <w:t>2)</w:t>
      </w:r>
      <w:r w:rsidR="00FE1E37" w:rsidRPr="00FE1E37">
        <w:rPr>
          <w:rFonts w:ascii="Times New Roman" w:eastAsia="Times New Roman" w:hAnsi="Times New Roman" w:cs="Times New Roman"/>
          <w:szCs w:val="24"/>
          <w:lang w:eastAsia="pl-PL"/>
        </w:rPr>
        <w:t xml:space="preserve">  wsparcie kształcenia ustawicznego w związku z zastosowaniem w firmach nowych technologii i narzędzi pracy; </w:t>
      </w:r>
    </w:p>
    <w:p w:rsidR="00F624AF" w:rsidRPr="00571EEC" w:rsidRDefault="00571EEC" w:rsidP="00571EEC">
      <w:pPr>
        <w:pStyle w:val="tekst14"/>
        <w:spacing w:before="0" w:beforeAutospacing="0" w:after="0" w:afterAutospacing="0"/>
        <w:jc w:val="both"/>
        <w:rPr>
          <w:sz w:val="22"/>
        </w:rPr>
      </w:pPr>
      <w:r w:rsidRPr="00571EEC">
        <w:rPr>
          <w:rFonts w:hAnsi="Symbol"/>
          <w:sz w:val="22"/>
        </w:rPr>
        <w:t>3)</w:t>
      </w:r>
      <w:r w:rsidR="00FE1E37" w:rsidRPr="00571EEC">
        <w:rPr>
          <w:sz w:val="22"/>
        </w:rPr>
        <w:t xml:space="preserve"> wsparcie kształcenia ustawicznego osób, które mogą udokumentować wykonywanie przez co najmniej 15 lat prac </w:t>
      </w:r>
      <w:r w:rsidR="00FE1E37" w:rsidRPr="00571EEC">
        <w:rPr>
          <w:sz w:val="22"/>
        </w:rPr>
        <w:br/>
        <w:t>w szczególnych warunkach lub o szczególnym charakterze, a którym nie przysługuje prawo do emerytury pomostowej.</w:t>
      </w:r>
    </w:p>
    <w:p w:rsidR="00FE1E37" w:rsidRPr="00FE1E37" w:rsidRDefault="00FE1E37" w:rsidP="00FE1E37">
      <w:pPr>
        <w:pStyle w:val="tekst14"/>
        <w:spacing w:before="0" w:beforeAutospacing="0" w:after="0" w:afterAutospacing="0"/>
        <w:jc w:val="both"/>
        <w:rPr>
          <w:sz w:val="1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126"/>
        <w:gridCol w:w="2268"/>
      </w:tblGrid>
      <w:tr w:rsidR="00547B0B" w:rsidTr="007102AF">
        <w:tc>
          <w:tcPr>
            <w:tcW w:w="4219" w:type="dxa"/>
          </w:tcPr>
          <w:p w:rsidR="007102AF" w:rsidRDefault="00547B0B" w:rsidP="00547B0B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 xml:space="preserve">Kształcenie ustawiczne pracowników </w:t>
            </w:r>
            <w:r w:rsidR="007102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7B0B" w:rsidRPr="003524F0" w:rsidRDefault="00547B0B" w:rsidP="007102AF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 xml:space="preserve">i pracodawców, </w:t>
            </w:r>
            <w:r w:rsidR="007102AF">
              <w:rPr>
                <w:rFonts w:ascii="Times New Roman" w:hAnsi="Times New Roman" w:cs="Times New Roman"/>
                <w:b/>
              </w:rPr>
              <w:t xml:space="preserve"> </w:t>
            </w:r>
            <w:r w:rsidRPr="003524F0">
              <w:rPr>
                <w:rFonts w:ascii="Times New Roman" w:hAnsi="Times New Roman" w:cs="Times New Roman"/>
                <w:b/>
              </w:rPr>
              <w:t>w tym:</w:t>
            </w:r>
          </w:p>
        </w:tc>
        <w:tc>
          <w:tcPr>
            <w:tcW w:w="1985" w:type="dxa"/>
          </w:tcPr>
          <w:p w:rsidR="00547B0B" w:rsidRPr="003524F0" w:rsidRDefault="00547B0B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126" w:type="dxa"/>
          </w:tcPr>
          <w:p w:rsidR="00547B0B" w:rsidRDefault="00547B0B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Koszt na osobę</w:t>
            </w:r>
          </w:p>
          <w:p w:rsidR="003524F0" w:rsidRPr="003524F0" w:rsidRDefault="003524F0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(w zł) </w:t>
            </w:r>
          </w:p>
        </w:tc>
        <w:tc>
          <w:tcPr>
            <w:tcW w:w="2268" w:type="dxa"/>
          </w:tcPr>
          <w:p w:rsidR="00547B0B" w:rsidRPr="003524F0" w:rsidRDefault="00547B0B" w:rsidP="00547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Ogólna kwota zapotrzebowania</w:t>
            </w: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Kurs/szkolenie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Studia podyplomowe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Egzaminy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Badania lekarskie i/lub psychologiczne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>Ubezpieczenie NNW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0B" w:rsidTr="007102AF">
        <w:tc>
          <w:tcPr>
            <w:tcW w:w="4219" w:type="dxa"/>
          </w:tcPr>
          <w:p w:rsidR="00547B0B" w:rsidRPr="003524F0" w:rsidRDefault="00547B0B" w:rsidP="00422189">
            <w:pPr>
              <w:rPr>
                <w:rFonts w:ascii="Times New Roman" w:hAnsi="Times New Roman" w:cs="Times New Roman"/>
                <w:b/>
              </w:rPr>
            </w:pPr>
            <w:r w:rsidRPr="003524F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985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B0B" w:rsidRPr="003524F0" w:rsidRDefault="00547B0B" w:rsidP="00F3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5502" w:rsidRPr="00FE1E37" w:rsidRDefault="007E39FB" w:rsidP="003524F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E1E37">
        <w:rPr>
          <w:rFonts w:ascii="Times New Roman" w:hAnsi="Times New Roman" w:cs="Times New Roman"/>
          <w:sz w:val="20"/>
          <w:vertAlign w:val="superscript"/>
        </w:rPr>
        <w:t xml:space="preserve">* </w:t>
      </w:r>
      <w:r w:rsidRPr="00FE1E37">
        <w:rPr>
          <w:rFonts w:ascii="Times New Roman" w:hAnsi="Times New Roman" w:cs="Times New Roman"/>
          <w:sz w:val="20"/>
        </w:rPr>
        <w:t xml:space="preserve">Zawody deficytowe wg </w:t>
      </w:r>
      <w:r w:rsidR="00C15FD2" w:rsidRPr="00FE1E37">
        <w:rPr>
          <w:rFonts w:ascii="Times New Roman" w:hAnsi="Times New Roman" w:cs="Times New Roman"/>
          <w:sz w:val="20"/>
        </w:rPr>
        <w:t xml:space="preserve">badania </w:t>
      </w:r>
      <w:r w:rsidR="00C15FD2" w:rsidRPr="00FE1E37">
        <w:rPr>
          <w:rFonts w:ascii="Times New Roman" w:hAnsi="Times New Roman" w:cs="Times New Roman"/>
          <w:i/>
          <w:sz w:val="20"/>
        </w:rPr>
        <w:t xml:space="preserve">Barometr zawodów </w:t>
      </w:r>
      <w:r w:rsidR="00C15FD2" w:rsidRPr="00FE1E37">
        <w:rPr>
          <w:rFonts w:ascii="Times New Roman" w:hAnsi="Times New Roman" w:cs="Times New Roman"/>
          <w:sz w:val="20"/>
        </w:rPr>
        <w:t>– źródło https://barometrzawodów.pl</w:t>
      </w:r>
    </w:p>
    <w:p w:rsidR="00C15FD2" w:rsidRDefault="00C15FD2" w:rsidP="003524F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7B0B" w:rsidRPr="00571EEC" w:rsidRDefault="00547B0B" w:rsidP="003524F0">
      <w:p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571EEC">
        <w:rPr>
          <w:rFonts w:ascii="Times New Roman" w:hAnsi="Times New Roman" w:cs="Times New Roman"/>
          <w:b/>
          <w:szCs w:val="20"/>
        </w:rPr>
        <w:t>Zgodnie z Priorytetami Rady Rynku Pracy w 201</w:t>
      </w:r>
      <w:r w:rsidR="00FE1E37" w:rsidRPr="00571EEC">
        <w:rPr>
          <w:rFonts w:ascii="Times New Roman" w:hAnsi="Times New Roman" w:cs="Times New Roman"/>
          <w:b/>
          <w:szCs w:val="20"/>
        </w:rPr>
        <w:t>8</w:t>
      </w:r>
      <w:r w:rsidRPr="00571EEC">
        <w:rPr>
          <w:rFonts w:ascii="Times New Roman" w:hAnsi="Times New Roman" w:cs="Times New Roman"/>
          <w:b/>
          <w:szCs w:val="20"/>
        </w:rPr>
        <w:t xml:space="preserve"> roku środki rezerwy KFS będą przeznaczone na:</w:t>
      </w:r>
    </w:p>
    <w:p w:rsidR="00571EEC" w:rsidRPr="00571EEC" w:rsidRDefault="00571EEC" w:rsidP="00571E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71EEC">
        <w:rPr>
          <w:rFonts w:ascii="Times New Roman" w:eastAsia="Times New Roman" w:hAnsi="Symbol" w:cs="Times New Roman"/>
          <w:szCs w:val="20"/>
          <w:lang w:eastAsia="pl-PL"/>
        </w:rPr>
        <w:t>1)</w:t>
      </w:r>
      <w:r w:rsidRPr="00571EEC">
        <w:rPr>
          <w:rFonts w:ascii="Times New Roman" w:eastAsia="Times New Roman" w:hAnsi="Times New Roman" w:cs="Times New Roman"/>
          <w:szCs w:val="20"/>
          <w:lang w:eastAsia="pl-PL"/>
        </w:rPr>
        <w:t xml:space="preserve">  wsparcie zawodowego kształcenia ustawicznego w zidentyfikowanych w danym powiecie lub województwie zawodach deficytowych; </w:t>
      </w:r>
    </w:p>
    <w:p w:rsidR="00547B0B" w:rsidRPr="00571EEC" w:rsidRDefault="00571EEC" w:rsidP="00571EEC">
      <w:pPr>
        <w:pStyle w:val="tekst14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571EEC">
        <w:rPr>
          <w:rFonts w:hAnsi="Symbol"/>
          <w:sz w:val="22"/>
          <w:szCs w:val="20"/>
        </w:rPr>
        <w:t xml:space="preserve">2) </w:t>
      </w:r>
      <w:r w:rsidRPr="00571EEC">
        <w:rPr>
          <w:sz w:val="22"/>
          <w:szCs w:val="20"/>
        </w:rPr>
        <w:t>wsparcie kształcenia ustawicznego osób po 45 roku życia.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126"/>
        <w:gridCol w:w="2268"/>
      </w:tblGrid>
      <w:tr w:rsidR="003524F0" w:rsidRPr="00547B0B" w:rsidTr="007102AF">
        <w:tc>
          <w:tcPr>
            <w:tcW w:w="4219" w:type="dxa"/>
          </w:tcPr>
          <w:p w:rsidR="003524F0" w:rsidRPr="00547B0B" w:rsidRDefault="003524F0" w:rsidP="007102AF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Kształcenie ustawiczne pracowników</w:t>
            </w:r>
            <w:r w:rsidR="007102AF">
              <w:rPr>
                <w:rFonts w:ascii="Times New Roman" w:hAnsi="Times New Roman" w:cs="Times New Roman"/>
                <w:b/>
              </w:rPr>
              <w:br/>
            </w:r>
            <w:r w:rsidRPr="00547B0B">
              <w:rPr>
                <w:rFonts w:ascii="Times New Roman" w:hAnsi="Times New Roman" w:cs="Times New Roman"/>
                <w:b/>
              </w:rPr>
              <w:t xml:space="preserve">i pracodawców, </w:t>
            </w:r>
            <w:r w:rsidR="007102AF">
              <w:rPr>
                <w:rFonts w:ascii="Times New Roman" w:hAnsi="Times New Roman" w:cs="Times New Roman"/>
                <w:b/>
              </w:rPr>
              <w:t xml:space="preserve"> </w:t>
            </w:r>
            <w:r w:rsidRPr="00547B0B">
              <w:rPr>
                <w:rFonts w:ascii="Times New Roman" w:hAnsi="Times New Roman" w:cs="Times New Roman"/>
                <w:b/>
              </w:rPr>
              <w:t>w tym:</w:t>
            </w:r>
          </w:p>
        </w:tc>
        <w:tc>
          <w:tcPr>
            <w:tcW w:w="1985" w:type="dxa"/>
          </w:tcPr>
          <w:p w:rsidR="003524F0" w:rsidRPr="00547B0B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2126" w:type="dxa"/>
          </w:tcPr>
          <w:p w:rsidR="003524F0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Koszt na osobę</w:t>
            </w:r>
          </w:p>
          <w:p w:rsidR="003524F0" w:rsidRPr="00547B0B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(w zł) </w:t>
            </w:r>
          </w:p>
        </w:tc>
        <w:tc>
          <w:tcPr>
            <w:tcW w:w="2268" w:type="dxa"/>
          </w:tcPr>
          <w:p w:rsidR="003524F0" w:rsidRPr="00547B0B" w:rsidRDefault="003524F0" w:rsidP="00A91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Ogólna kwota zapotrzebowania</w:t>
            </w: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Kurs/szkolenie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Studia podyplomowe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Egzaminy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Badania lekarskie i/lub psychologiczne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>Ubezpieczenie NNW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F0" w:rsidTr="007102AF">
        <w:tc>
          <w:tcPr>
            <w:tcW w:w="4219" w:type="dxa"/>
          </w:tcPr>
          <w:p w:rsidR="003524F0" w:rsidRPr="00547B0B" w:rsidRDefault="003524F0" w:rsidP="00A91B2D">
            <w:pPr>
              <w:rPr>
                <w:rFonts w:ascii="Times New Roman" w:hAnsi="Times New Roman" w:cs="Times New Roman"/>
                <w:b/>
              </w:rPr>
            </w:pPr>
            <w:r w:rsidRPr="00547B0B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985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4F0" w:rsidRDefault="003524F0" w:rsidP="00A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E7" w:rsidRDefault="00632FE7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15FD2" w:rsidRDefault="00C15FD2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524F0" w:rsidRDefault="007C5502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C5502" w:rsidRDefault="007C5502" w:rsidP="007C5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(podpis)</w:t>
      </w:r>
    </w:p>
    <w:p w:rsidR="00632FE7" w:rsidRDefault="00632FE7" w:rsidP="00632F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2FE7" w:rsidRPr="00632FE7" w:rsidRDefault="00632FE7" w:rsidP="00632FE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2FE7">
        <w:rPr>
          <w:rFonts w:ascii="Times New Roman" w:hAnsi="Times New Roman" w:cs="Times New Roman"/>
          <w:b/>
          <w:sz w:val="16"/>
          <w:szCs w:val="16"/>
        </w:rPr>
        <w:t>Uwaga:</w:t>
      </w:r>
    </w:p>
    <w:p w:rsidR="00632FE7" w:rsidRPr="007C5502" w:rsidRDefault="00632FE7" w:rsidP="00C02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7">
        <w:rPr>
          <w:rFonts w:ascii="Times New Roman" w:hAnsi="Times New Roman" w:cs="Times New Roman"/>
          <w:b/>
          <w:sz w:val="16"/>
          <w:szCs w:val="16"/>
        </w:rPr>
        <w:t>Ankieta ma charakter badawczy i nie stanowi zobowiązania dla żadnej ze stron!</w:t>
      </w:r>
    </w:p>
    <w:sectPr w:rsidR="00632FE7" w:rsidRPr="007C5502" w:rsidSect="007102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3A" w:rsidRDefault="00421D3A" w:rsidP="00F35A9F">
      <w:pPr>
        <w:spacing w:after="0" w:line="240" w:lineRule="auto"/>
      </w:pPr>
      <w:r>
        <w:separator/>
      </w:r>
    </w:p>
  </w:endnote>
  <w:endnote w:type="continuationSeparator" w:id="0">
    <w:p w:rsidR="00421D3A" w:rsidRDefault="00421D3A" w:rsidP="00F3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3A" w:rsidRDefault="00421D3A" w:rsidP="00F35A9F">
      <w:pPr>
        <w:spacing w:after="0" w:line="240" w:lineRule="auto"/>
      </w:pPr>
      <w:r>
        <w:separator/>
      </w:r>
    </w:p>
  </w:footnote>
  <w:footnote w:type="continuationSeparator" w:id="0">
    <w:p w:rsidR="00421D3A" w:rsidRDefault="00421D3A" w:rsidP="00F3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9F" w:rsidRDefault="00F35A9F" w:rsidP="00C15F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320699" wp14:editId="7C33FE8F">
          <wp:extent cx="5760720" cy="721995"/>
          <wp:effectExtent l="0" t="0" r="0" b="1905"/>
          <wp:docPr id="1" name="Obraz 1" descr="M:\AW\KFS logo\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:\AW\KFS logo\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4"/>
    <w:rsid w:val="00105456"/>
    <w:rsid w:val="001D3FB8"/>
    <w:rsid w:val="003524F0"/>
    <w:rsid w:val="003F1B11"/>
    <w:rsid w:val="00421D3A"/>
    <w:rsid w:val="00547B0B"/>
    <w:rsid w:val="00571EEC"/>
    <w:rsid w:val="005D2012"/>
    <w:rsid w:val="006250DA"/>
    <w:rsid w:val="00632FE7"/>
    <w:rsid w:val="00635E58"/>
    <w:rsid w:val="007102AF"/>
    <w:rsid w:val="00751C39"/>
    <w:rsid w:val="007A187A"/>
    <w:rsid w:val="007C5502"/>
    <w:rsid w:val="007E39FB"/>
    <w:rsid w:val="00A0365F"/>
    <w:rsid w:val="00A92BCB"/>
    <w:rsid w:val="00B85699"/>
    <w:rsid w:val="00BE1450"/>
    <w:rsid w:val="00C02138"/>
    <w:rsid w:val="00C15FD2"/>
    <w:rsid w:val="00E30D0F"/>
    <w:rsid w:val="00ED16A4"/>
    <w:rsid w:val="00F11FA5"/>
    <w:rsid w:val="00F35A9F"/>
    <w:rsid w:val="00F624AF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A9F"/>
  </w:style>
  <w:style w:type="paragraph" w:styleId="Stopka">
    <w:name w:val="footer"/>
    <w:basedOn w:val="Normalny"/>
    <w:link w:val="StopkaZnak"/>
    <w:uiPriority w:val="99"/>
    <w:unhideWhenUsed/>
    <w:rsid w:val="00F3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9F"/>
  </w:style>
  <w:style w:type="paragraph" w:styleId="Tekstdymka">
    <w:name w:val="Balloon Text"/>
    <w:basedOn w:val="Normalny"/>
    <w:link w:val="TekstdymkaZnak"/>
    <w:uiPriority w:val="99"/>
    <w:semiHidden/>
    <w:unhideWhenUsed/>
    <w:rsid w:val="00F3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9F"/>
    <w:rPr>
      <w:rFonts w:ascii="Tahoma" w:hAnsi="Tahoma" w:cs="Tahoma"/>
      <w:sz w:val="16"/>
      <w:szCs w:val="16"/>
    </w:rPr>
  </w:style>
  <w:style w:type="paragraph" w:customStyle="1" w:styleId="tekst14">
    <w:name w:val="tekst14"/>
    <w:basedOn w:val="Normalny"/>
    <w:rsid w:val="00F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4AF"/>
    <w:rPr>
      <w:b/>
      <w:bCs/>
    </w:rPr>
  </w:style>
  <w:style w:type="table" w:styleId="Tabela-Siatka">
    <w:name w:val="Table Grid"/>
    <w:basedOn w:val="Standardowy"/>
    <w:uiPriority w:val="59"/>
    <w:rsid w:val="0054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A9F"/>
  </w:style>
  <w:style w:type="paragraph" w:styleId="Stopka">
    <w:name w:val="footer"/>
    <w:basedOn w:val="Normalny"/>
    <w:link w:val="StopkaZnak"/>
    <w:uiPriority w:val="99"/>
    <w:unhideWhenUsed/>
    <w:rsid w:val="00F3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9F"/>
  </w:style>
  <w:style w:type="paragraph" w:styleId="Tekstdymka">
    <w:name w:val="Balloon Text"/>
    <w:basedOn w:val="Normalny"/>
    <w:link w:val="TekstdymkaZnak"/>
    <w:uiPriority w:val="99"/>
    <w:semiHidden/>
    <w:unhideWhenUsed/>
    <w:rsid w:val="00F3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9F"/>
    <w:rPr>
      <w:rFonts w:ascii="Tahoma" w:hAnsi="Tahoma" w:cs="Tahoma"/>
      <w:sz w:val="16"/>
      <w:szCs w:val="16"/>
    </w:rPr>
  </w:style>
  <w:style w:type="paragraph" w:customStyle="1" w:styleId="tekst14">
    <w:name w:val="tekst14"/>
    <w:basedOn w:val="Normalny"/>
    <w:rsid w:val="00F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4AF"/>
    <w:rPr>
      <w:b/>
      <w:bCs/>
    </w:rPr>
  </w:style>
  <w:style w:type="table" w:styleId="Tabela-Siatka">
    <w:name w:val="Table Grid"/>
    <w:basedOn w:val="Standardowy"/>
    <w:uiPriority w:val="59"/>
    <w:rsid w:val="0054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user</cp:lastModifiedBy>
  <cp:revision>18</cp:revision>
  <cp:lastPrinted>2018-01-03T12:25:00Z</cp:lastPrinted>
  <dcterms:created xsi:type="dcterms:W3CDTF">2017-01-05T13:16:00Z</dcterms:created>
  <dcterms:modified xsi:type="dcterms:W3CDTF">2018-01-04T10:34:00Z</dcterms:modified>
</cp:coreProperties>
</file>